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7D4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424DAE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 w14:paraId="52929188">
      <w:pPr>
        <w:pStyle w:val="5"/>
        <w:bidi w:val="0"/>
        <w:rPr>
          <w:rFonts w:hint="eastAsia"/>
        </w:rPr>
      </w:pPr>
      <w:r>
        <w:rPr>
          <w:rFonts w:hint="eastAsia"/>
        </w:rPr>
        <w:t>交通指南</w:t>
      </w:r>
    </w:p>
    <w:p w14:paraId="34129E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 w14:paraId="20F955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酒店名称：</w:t>
      </w:r>
      <w:r>
        <w:rPr>
          <w:rFonts w:hint="eastAsia"/>
        </w:rPr>
        <w:t>河南省黄河迎宾馆</w:t>
      </w:r>
    </w:p>
    <w:p w14:paraId="699D6B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  <w:r>
        <w:rPr>
          <w:rFonts w:hint="eastAsia"/>
        </w:rPr>
        <w:t>酒店</w:t>
      </w:r>
      <w:r>
        <w:t>地址：</w:t>
      </w:r>
      <w:r>
        <w:rPr>
          <w:rFonts w:hint="eastAsia"/>
        </w:rPr>
        <w:t>河南省郑州市惠济区花园路北段迎宾路1号</w:t>
      </w:r>
    </w:p>
    <w:p w14:paraId="1FB6DA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  <w:r>
        <w:rPr>
          <w:rFonts w:hint="eastAsia"/>
        </w:rPr>
        <w:t>酒店电话：0371-66778888</w:t>
      </w:r>
    </w:p>
    <w:p w14:paraId="379EBC37">
      <w:pPr>
        <w:pStyle w:val="6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一、</w:t>
      </w:r>
      <w:r>
        <w:t>新郑机场</w:t>
      </w:r>
      <w:r>
        <w:rPr>
          <w:rFonts w:hint="eastAsia"/>
          <w:lang w:eastAsia="zh-CN"/>
        </w:rPr>
        <w:t>（</w:t>
      </w:r>
      <w:r>
        <w:rPr>
          <w:rFonts w:hint="eastAsia"/>
        </w:rPr>
        <w:t>距离</w:t>
      </w:r>
      <w:r>
        <w:rPr>
          <w:rFonts w:hint="eastAsia"/>
          <w:lang w:val="en-US" w:eastAsia="zh-CN"/>
        </w:rPr>
        <w:t>宾馆</w:t>
      </w:r>
      <w:r>
        <w:rPr>
          <w:rFonts w:hint="eastAsia"/>
        </w:rPr>
        <w:t>55公里</w:t>
      </w:r>
      <w:r>
        <w:rPr>
          <w:rFonts w:hint="eastAsia"/>
          <w:lang w:eastAsia="zh-CN"/>
        </w:rPr>
        <w:t>）</w:t>
      </w:r>
    </w:p>
    <w:p w14:paraId="66E7F5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公共交通：</w:t>
      </w:r>
      <w:r>
        <w:rPr>
          <w:rFonts w:hint="eastAsia"/>
        </w:rPr>
        <w:t>新郑国际机场地铁站乘坐地铁2号线（2号线+城郊线）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费用</w:t>
      </w:r>
      <w:r>
        <w:rPr>
          <w:rFonts w:hint="eastAsia"/>
        </w:rPr>
        <w:t>约9元，至黄河迎宾馆出站（K口出），步行200米到达河南省黄河迎宾馆西门，全程</w:t>
      </w:r>
      <w:r>
        <w:rPr>
          <w:rFonts w:hint="eastAsia"/>
          <w:lang w:val="en-US" w:eastAsia="zh-CN"/>
        </w:rPr>
        <w:t>约</w:t>
      </w:r>
      <w:r>
        <w:t>需</w:t>
      </w:r>
      <w:r>
        <w:rPr>
          <w:rFonts w:hint="eastAsia"/>
        </w:rPr>
        <w:t>1小时20分钟</w:t>
      </w:r>
      <w:r>
        <w:rPr>
          <w:rFonts w:hint="eastAsia"/>
          <w:lang w:eastAsia="zh-CN"/>
        </w:rPr>
        <w:t>。</w:t>
      </w:r>
    </w:p>
    <w:p w14:paraId="469600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出租汽车：</w:t>
      </w:r>
      <w:r>
        <w:rPr>
          <w:rFonts w:hint="eastAsia"/>
        </w:rPr>
        <w:t>乘坐出租车等平台用车费用约200元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全程</w:t>
      </w:r>
      <w:r>
        <w:rPr>
          <w:rFonts w:hint="eastAsia"/>
        </w:rPr>
        <w:t>约</w:t>
      </w:r>
      <w:r>
        <w:t>需</w:t>
      </w:r>
      <w:r>
        <w:rPr>
          <w:rFonts w:hint="eastAsia"/>
        </w:rPr>
        <w:t>55分钟</w:t>
      </w:r>
      <w:r>
        <w:rPr>
          <w:rFonts w:hint="eastAsia"/>
          <w:lang w:eastAsia="zh-CN"/>
        </w:rPr>
        <w:t>。</w:t>
      </w:r>
    </w:p>
    <w:p w14:paraId="389E9DA4">
      <w:pPr>
        <w:pStyle w:val="6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二、郑州东</w:t>
      </w:r>
      <w:r>
        <w:t>站</w:t>
      </w:r>
      <w:r>
        <w:rPr>
          <w:rFonts w:hint="eastAsia"/>
          <w:lang w:eastAsia="zh-CN"/>
        </w:rPr>
        <w:t>（</w:t>
      </w:r>
      <w:r>
        <w:rPr>
          <w:rFonts w:hint="eastAsia"/>
        </w:rPr>
        <w:t>距离</w:t>
      </w:r>
      <w:r>
        <w:rPr>
          <w:rFonts w:hint="eastAsia"/>
          <w:lang w:val="en-US" w:eastAsia="zh-CN"/>
        </w:rPr>
        <w:t>宾馆</w:t>
      </w:r>
      <w:r>
        <w:rPr>
          <w:rFonts w:hint="eastAsia"/>
        </w:rPr>
        <w:t>35公里</w:t>
      </w:r>
      <w:r>
        <w:rPr>
          <w:rFonts w:hint="eastAsia"/>
          <w:lang w:eastAsia="zh-CN"/>
        </w:rPr>
        <w:t>）</w:t>
      </w:r>
    </w:p>
    <w:p w14:paraId="6D947E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公共交通：</w:t>
      </w:r>
      <w:r>
        <w:rPr>
          <w:rFonts w:hint="eastAsia"/>
        </w:rPr>
        <w:t>乘坐地铁5号线至黄河路站换乘地铁2号线至黄河迎宾馆站出站（K口出），步行200米到达河南省黄河迎宾馆，全程40分钟</w:t>
      </w:r>
      <w:r>
        <w:rPr>
          <w:rFonts w:hint="eastAsia"/>
          <w:lang w:eastAsia="zh-CN"/>
        </w:rPr>
        <w:t>。</w:t>
      </w:r>
    </w:p>
    <w:p w14:paraId="66F81F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出租汽车：</w:t>
      </w:r>
      <w:r>
        <w:rPr>
          <w:rFonts w:hint="eastAsia"/>
        </w:rPr>
        <w:t>乘坐出租车等平台用车费用约60元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全程</w:t>
      </w:r>
      <w:r>
        <w:rPr>
          <w:rFonts w:hint="eastAsia"/>
        </w:rPr>
        <w:t>约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35分钟</w:t>
      </w:r>
      <w:r>
        <w:rPr>
          <w:rFonts w:hint="eastAsia"/>
          <w:lang w:eastAsia="zh-CN"/>
        </w:rPr>
        <w:t>。</w:t>
      </w:r>
    </w:p>
    <w:p w14:paraId="1F59B086">
      <w:pPr>
        <w:pStyle w:val="6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三、郑州</w:t>
      </w:r>
      <w:r>
        <w:t>站</w:t>
      </w:r>
      <w:r>
        <w:rPr>
          <w:rFonts w:hint="eastAsia"/>
          <w:lang w:eastAsia="zh-CN"/>
        </w:rPr>
        <w:t>（距离</w:t>
      </w:r>
      <w:r>
        <w:rPr>
          <w:rFonts w:hint="eastAsia"/>
          <w:lang w:val="en-US" w:eastAsia="zh-CN"/>
        </w:rPr>
        <w:t>宾馆</w:t>
      </w:r>
      <w:r>
        <w:rPr>
          <w:rFonts w:hint="eastAsia"/>
          <w:lang w:eastAsia="zh-CN"/>
        </w:rPr>
        <w:t>25公里）</w:t>
      </w:r>
    </w:p>
    <w:p w14:paraId="2F5A58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公共交通</w:t>
      </w:r>
    </w:p>
    <w:p w14:paraId="6E370C3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乘坐地铁1号线</w:t>
      </w:r>
      <w:r>
        <w:rPr>
          <w:rFonts w:hint="eastAsia"/>
          <w:lang w:val="en-US" w:eastAsia="zh-CN"/>
        </w:rPr>
        <w:t>到</w:t>
      </w:r>
      <w:r>
        <w:rPr>
          <w:rFonts w:hint="eastAsia"/>
        </w:rPr>
        <w:t>紫荆山站换乘地铁2号线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黄河迎宾馆站出站（K口出），步行200米到达河南省黄河迎宾馆，全程35分钟</w:t>
      </w:r>
      <w:r>
        <w:rPr>
          <w:rFonts w:hint="eastAsia"/>
          <w:lang w:eastAsia="zh-CN"/>
        </w:rPr>
        <w:t>。</w:t>
      </w:r>
    </w:p>
    <w:p w14:paraId="0BFBDC4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乘坐地铁1号线</w:t>
      </w:r>
      <w:r>
        <w:rPr>
          <w:rFonts w:hint="eastAsia"/>
          <w:lang w:val="en-US" w:eastAsia="zh-CN"/>
        </w:rPr>
        <w:t>到医学院</w:t>
      </w:r>
      <w:r>
        <w:rPr>
          <w:rFonts w:hint="eastAsia"/>
        </w:rPr>
        <w:t>站换乘地铁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号线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黄河迎宾馆站出站（K口出），步行200米到达河南省黄河迎宾馆，全程3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分钟</w:t>
      </w:r>
      <w:r>
        <w:rPr>
          <w:rFonts w:hint="eastAsia"/>
          <w:lang w:eastAsia="zh-CN"/>
        </w:rPr>
        <w:t>。</w:t>
      </w:r>
    </w:p>
    <w:p w14:paraId="070C45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乘坐公交6路</w:t>
      </w:r>
      <w:r>
        <w:rPr>
          <w:rFonts w:hint="eastAsia"/>
          <w:lang w:eastAsia="zh-CN"/>
        </w:rPr>
        <w:t>，</w:t>
      </w:r>
      <w:r>
        <w:rPr>
          <w:rFonts w:hint="eastAsia"/>
        </w:rPr>
        <w:t>火车站北港湾公交站上车至黄河迎宾馆公交站，步行50米到达河南省黄河迎宾馆西门（约60分钟）</w:t>
      </w:r>
      <w:r>
        <w:rPr>
          <w:rFonts w:hint="eastAsia"/>
          <w:lang w:eastAsia="zh-CN"/>
        </w:rPr>
        <w:t>。</w:t>
      </w:r>
    </w:p>
    <w:p w14:paraId="1CA8BC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408940</wp:posOffset>
            </wp:positionV>
            <wp:extent cx="5060950" cy="3538220"/>
            <wp:effectExtent l="0" t="0" r="6350" b="5080"/>
            <wp:wrapTopAndBottom/>
            <wp:docPr id="1" name="图片 1" descr="09d4d02f049fedfd117a4e6cbd93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d4d02f049fedfd117a4e6cbd937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出租汽车：</w:t>
      </w:r>
      <w:r>
        <w:rPr>
          <w:rFonts w:hint="eastAsia"/>
        </w:rPr>
        <w:t>乘坐出租车约50元（约35分钟）</w:t>
      </w:r>
      <w:r>
        <w:rPr>
          <w:rFonts w:hint="eastAsia"/>
          <w:lang w:eastAsia="zh-CN"/>
        </w:rPr>
        <w:t>。</w:t>
      </w:r>
    </w:p>
    <w:p w14:paraId="136EAC17"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90B2D"/>
    <w:rsid w:val="45C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文件标题"/>
    <w:basedOn w:val="1"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一级标题 一、"/>
    <w:basedOn w:val="1"/>
    <w:qFormat/>
    <w:uiPriority w:val="0"/>
    <w:pPr>
      <w:spacing w:line="600" w:lineRule="exact"/>
      <w:ind w:firstLine="601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2025-04-29T03:24:00Z</dcterms:created>
  <dc:creator>李雪涵</dc:creator>
  <cp:lastModifiedBy>李雪涵</cp:lastModifiedBy>
  <dcterms:modified xsi:type="dcterms:W3CDTF">2025-04-29T03:25:08Z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66A783CF5116412CBFDC0DCABFA38AC1_11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